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07FB9" w:rsidP="00907FB9" w:rsidRDefault="00907FB9" w14:paraId="4A8BE3A9" wp14:textId="77777777">
      <w:pPr>
        <w:pStyle w:val="KeinLeerraum"/>
        <w:ind w:left="709"/>
      </w:pPr>
      <w:r>
        <w:t xml:space="preserve">MSD18-Deckenanschlusssäule              </w:t>
      </w:r>
    </w:p>
    <w:p xmlns:wp14="http://schemas.microsoft.com/office/word/2010/wordml" w:rsidR="00907FB9" w:rsidP="00907FB9" w:rsidRDefault="00907FB9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907FB9" w:rsidP="00907FB9" w:rsidRDefault="00907FB9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907FB9" w:rsidP="00907FB9" w:rsidRDefault="00907FB9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907FB9" w:rsidP="00907FB9" w:rsidRDefault="00907FB9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907FB9" w:rsidP="00907FB9" w:rsidRDefault="00907FB9" w14:paraId="7AF5339D" wp14:textId="77777777">
      <w:pPr>
        <w:pStyle w:val="KeinLeerraum"/>
        <w:ind w:left="709"/>
      </w:pPr>
      <w:r>
        <w:t>Abmessungen: 180x100x3000mm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907FB9" w:rsidP="00907FB9" w:rsidRDefault="00907FB9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907FB9" w:rsidP="00907FB9" w:rsidRDefault="00907FB9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907FB9" w:rsidP="00907FB9" w:rsidRDefault="00907FB9" w14:paraId="5BFB7E10" wp14:textId="77777777">
      <w:pPr>
        <w:pStyle w:val="KeinLeerraum"/>
        <w:ind w:left="709"/>
      </w:pPr>
      <w:r>
        <w:t xml:space="preserve">inkl. Spannbefestigungssatz für Sicht-      </w:t>
      </w:r>
    </w:p>
    <w:p xmlns:wp14="http://schemas.microsoft.com/office/word/2010/wordml" w:rsidR="00907FB9" w:rsidP="00907FB9" w:rsidRDefault="00907FB9" w14:paraId="2CC964E0" wp14:textId="77777777">
      <w:pPr>
        <w:pStyle w:val="KeinLeerraum"/>
        <w:ind w:left="709"/>
      </w:pPr>
      <w:r>
        <w:t xml:space="preserve">      und Zwischendecken, inkl. Kaschierung </w:t>
      </w:r>
    </w:p>
    <w:p xmlns:wp14="http://schemas.microsoft.com/office/word/2010/wordml" w:rsidR="00907FB9" w:rsidP="00907FB9" w:rsidRDefault="00907FB9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907FB9" w:rsidP="00907FB9" w:rsidRDefault="00907FB9" w14:paraId="2270360E" wp14:textId="77777777">
      <w:pPr>
        <w:pStyle w:val="KeinLeerraum"/>
        <w:ind w:left="709"/>
      </w:pPr>
      <w:r>
        <w:t xml:space="preserve">inkl. profilbündiger Fußplatte                         </w:t>
      </w:r>
    </w:p>
    <w:p xmlns:wp14="http://schemas.microsoft.com/office/word/2010/wordml" w:rsidR="00907FB9" w:rsidP="00907FB9" w:rsidRDefault="00907FB9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907FB9" w:rsidP="00907FB9" w:rsidRDefault="00907FB9" w14:paraId="42F61CAF" wp14:textId="77777777">
      <w:pPr>
        <w:pStyle w:val="KeinLeerraum"/>
        <w:ind w:left="709"/>
      </w:pPr>
      <w:r>
        <w:t xml:space="preserve">2 Stück Schutzkontakt-Steckdose mit           </w:t>
      </w:r>
    </w:p>
    <w:p xmlns:wp14="http://schemas.microsoft.com/office/word/2010/wordml" w:rsidR="00907FB9" w:rsidP="00907FB9" w:rsidRDefault="00907FB9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907FB9" w:rsidP="00907FB9" w:rsidRDefault="00907FB9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907FB9" w:rsidP="00907FB9" w:rsidRDefault="00907FB9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907FB9" w:rsidP="00907FB9" w:rsidRDefault="00907FB9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907FB9" w:rsidP="00907FB9" w:rsidRDefault="00907FB9" w14:paraId="1D238F13" wp14:textId="77777777">
      <w:pPr>
        <w:pStyle w:val="KeinLeerraum"/>
        <w:ind w:left="709"/>
      </w:pPr>
      <w:r>
        <w:t xml:space="preserve">        16A, 5P, 400V                    </w:t>
      </w:r>
    </w:p>
    <w:p xmlns:wp14="http://schemas.microsoft.com/office/word/2010/wordml" w:rsidR="00907FB9" w:rsidP="00907FB9" w:rsidRDefault="00907FB9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907FB9" w:rsidP="00907FB9" w:rsidRDefault="00907FB9" w14:paraId="156FD80A" wp14:textId="77777777">
      <w:pPr>
        <w:pStyle w:val="KeinLeerraum"/>
        <w:ind w:left="709"/>
      </w:pPr>
      <w:r>
        <w:t xml:space="preserve">        Farbe: rot, gerade Bauform       </w:t>
      </w:r>
    </w:p>
    <w:p xmlns:wp14="http://schemas.microsoft.com/office/word/2010/wordml" w:rsidR="00907FB9" w:rsidP="00907FB9" w:rsidRDefault="00907FB9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907FB9" w:rsidP="00907FB9" w:rsidRDefault="00907FB9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907FB9" w:rsidP="00907FB9" w:rsidRDefault="00907FB9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907FB9" w:rsidP="00907FB9" w:rsidRDefault="00907FB9" w14:paraId="50ECBDFE" wp14:textId="77777777">
      <w:pPr>
        <w:pStyle w:val="KeinLeerraum"/>
        <w:ind w:left="709"/>
      </w:pPr>
      <w:r>
        <w:t xml:space="preserve">        1 x FI 40/0,03A, 4P                       </w:t>
      </w:r>
    </w:p>
    <w:p xmlns:wp14="http://schemas.microsoft.com/office/word/2010/wordml" w:rsidR="00907FB9" w:rsidP="00907FB9" w:rsidRDefault="00907FB9" w14:paraId="7825AA68" wp14:textId="77777777">
      <w:pPr>
        <w:pStyle w:val="KeinLeerraum"/>
        <w:ind w:left="709"/>
      </w:pPr>
      <w:r>
        <w:t xml:space="preserve">        Reihenklemmen 10qmm    </w:t>
      </w:r>
    </w:p>
    <w:p xmlns:wp14="http://schemas.microsoft.com/office/word/2010/wordml" w:rsidR="00907FB9" w:rsidP="00907FB9" w:rsidRDefault="00907FB9" w14:paraId="0A37501D" wp14:textId="77777777">
      <w:pPr>
        <w:pStyle w:val="KeinLeerraum"/>
        <w:ind w:left="709"/>
      </w:pPr>
    </w:p>
    <w:p xmlns:wp14="http://schemas.microsoft.com/office/word/2010/wordml" w:rsidR="00907FB9" w:rsidP="00907FB9" w:rsidRDefault="00907FB9" w14:paraId="5DAB6C7B" wp14:textId="77777777">
      <w:pPr>
        <w:pStyle w:val="KeinLeerraum"/>
        <w:ind w:left="709"/>
      </w:pPr>
    </w:p>
    <w:p xmlns:wp14="http://schemas.microsoft.com/office/word/2010/wordml" w:rsidR="00907FB9" w:rsidP="00907FB9" w:rsidRDefault="00907FB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07FB9" w:rsidRDefault="00907FB9" w14:paraId="4C2E0FA6" wp14:textId="77777777">
      <w:pPr>
        <w:pStyle w:val="KeinLeerraum"/>
        <w:ind w:left="709"/>
      </w:pPr>
      <w:r>
        <w:t>Artikel: MDD3000503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50861" w:rsidP="00F349B7" w:rsidRDefault="0055086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50861" w:rsidP="00F349B7" w:rsidRDefault="0055086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07FB9" w:rsidRDefault="00907FB9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654B4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533F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533F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5D3CC52" w:rsidR="65D3CC52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5D3CC52" w:rsidR="65D3CC52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07FB9" w:rsidRDefault="00907FB9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50861" w:rsidP="00F349B7" w:rsidRDefault="0055086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50861" w:rsidP="00F349B7" w:rsidRDefault="0055086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07FB9" w:rsidRDefault="00907FB9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533F8" w:rsidP="00C533F8" w:rsidRDefault="00C533F8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DB3D4BB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716578D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46AA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29446166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538405C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E3F95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907FB9">
      <w:rPr>
        <w:rFonts w:ascii="Helvetica LT Pro" w:hAnsi="Helvetica LT Pro" w:cs="Arial"/>
        <w:b/>
      </w:rPr>
      <w:t>D3000503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07FB9" w:rsidRDefault="00907FB9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50861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07FB9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53673"/>
    <w:rsid w:val="00B81085"/>
    <w:rsid w:val="00BA05C4"/>
    <w:rsid w:val="00BB09AD"/>
    <w:rsid w:val="00BB63A0"/>
    <w:rsid w:val="00BC74D0"/>
    <w:rsid w:val="00BD60CF"/>
    <w:rsid w:val="00C027FF"/>
    <w:rsid w:val="00C20FE8"/>
    <w:rsid w:val="00C52DD8"/>
    <w:rsid w:val="00C533F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5D3C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611B8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20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72B85A-81E4-4803-980F-CADB1025B4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ADAC47-455D-4623-9C5B-7F64B55349F0}"/>
</file>

<file path=customXml/itemProps3.xml><?xml version="1.0" encoding="utf-8"?>
<ds:datastoreItem xmlns:ds="http://schemas.openxmlformats.org/officeDocument/2006/customXml" ds:itemID="{3B40AEE8-7267-489E-B3B5-11FD8DD1D919}"/>
</file>

<file path=customXml/itemProps4.xml><?xml version="1.0" encoding="utf-8"?>
<ds:datastoreItem xmlns:ds="http://schemas.openxmlformats.org/officeDocument/2006/customXml" ds:itemID="{1E0ED6F0-B5E3-4F21-877F-8A66C5D575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2024-01-18T08:07:17.0675001Z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